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37" w:rsidRDefault="00811937" w:rsidP="00811937">
      <w:pPr>
        <w:ind w:right="357"/>
      </w:pPr>
    </w:p>
    <w:p w:rsidR="00811937" w:rsidRPr="00811937" w:rsidRDefault="00811937" w:rsidP="00811937">
      <w:pPr>
        <w:ind w:left="540" w:right="357" w:firstLine="180"/>
        <w:jc w:val="right"/>
      </w:pPr>
      <w:r w:rsidRPr="00811937">
        <w:t>Приложение 2</w:t>
      </w:r>
    </w:p>
    <w:p w:rsidR="00811937" w:rsidRPr="00811937" w:rsidRDefault="00811937" w:rsidP="00811937">
      <w:pPr>
        <w:ind w:left="540" w:right="357" w:firstLine="180"/>
        <w:jc w:val="right"/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9"/>
        <w:gridCol w:w="1181"/>
        <w:gridCol w:w="2259"/>
        <w:gridCol w:w="2153"/>
        <w:gridCol w:w="2029"/>
      </w:tblGrid>
      <w:tr w:rsidR="00811937" w:rsidRPr="00811937" w:rsidTr="00BD3FFF">
        <w:tc>
          <w:tcPr>
            <w:tcW w:w="1689" w:type="dxa"/>
          </w:tcPr>
          <w:p w:rsidR="00811937" w:rsidRPr="00811937" w:rsidRDefault="00811937" w:rsidP="00BD3FFF">
            <w:pPr>
              <w:ind w:left="100" w:right="139"/>
              <w:jc w:val="center"/>
              <w:rPr>
                <w:b/>
              </w:rPr>
            </w:pPr>
            <w:r w:rsidRPr="00811937">
              <w:rPr>
                <w:b/>
              </w:rPr>
              <w:t>№ ОО</w:t>
            </w:r>
          </w:p>
        </w:tc>
        <w:tc>
          <w:tcPr>
            <w:tcW w:w="1181" w:type="dxa"/>
          </w:tcPr>
          <w:p w:rsidR="00811937" w:rsidRPr="00811937" w:rsidRDefault="00811937" w:rsidP="00BD3FFF">
            <w:pPr>
              <w:tabs>
                <w:tab w:val="left" w:pos="1625"/>
              </w:tabs>
              <w:ind w:left="5" w:right="94"/>
              <w:jc w:val="center"/>
              <w:rPr>
                <w:b/>
              </w:rPr>
            </w:pPr>
            <w:r w:rsidRPr="00811937">
              <w:rPr>
                <w:b/>
              </w:rPr>
              <w:t>Класс</w:t>
            </w:r>
          </w:p>
        </w:tc>
        <w:tc>
          <w:tcPr>
            <w:tcW w:w="2259" w:type="dxa"/>
          </w:tcPr>
          <w:p w:rsidR="00811937" w:rsidRPr="00811937" w:rsidRDefault="00811937" w:rsidP="00BD3FFF">
            <w:pPr>
              <w:ind w:right="94" w:firstLine="50"/>
              <w:jc w:val="center"/>
              <w:rPr>
                <w:b/>
              </w:rPr>
            </w:pPr>
            <w:r w:rsidRPr="00811937">
              <w:rPr>
                <w:b/>
              </w:rPr>
              <w:t>Название отряда</w:t>
            </w:r>
          </w:p>
        </w:tc>
        <w:tc>
          <w:tcPr>
            <w:tcW w:w="2153" w:type="dxa"/>
          </w:tcPr>
          <w:p w:rsidR="00811937" w:rsidRPr="00811937" w:rsidRDefault="00811937" w:rsidP="00BD3FFF">
            <w:pPr>
              <w:ind w:left="50" w:right="17"/>
              <w:jc w:val="center"/>
              <w:rPr>
                <w:b/>
              </w:rPr>
            </w:pPr>
            <w:r w:rsidRPr="00811937">
              <w:rPr>
                <w:b/>
              </w:rPr>
              <w:t>Ф.И.О. участника</w:t>
            </w:r>
          </w:p>
          <w:p w:rsidR="00811937" w:rsidRPr="00811937" w:rsidRDefault="00811937" w:rsidP="00BD3FFF">
            <w:pPr>
              <w:ind w:left="50" w:right="17"/>
              <w:jc w:val="center"/>
              <w:rPr>
                <w:b/>
              </w:rPr>
            </w:pPr>
          </w:p>
        </w:tc>
        <w:tc>
          <w:tcPr>
            <w:tcW w:w="2029" w:type="dxa"/>
          </w:tcPr>
          <w:p w:rsidR="00811937" w:rsidRPr="00811937" w:rsidRDefault="00811937" w:rsidP="00BD3FFF">
            <w:pPr>
              <w:ind w:left="127"/>
              <w:jc w:val="center"/>
              <w:rPr>
                <w:b/>
              </w:rPr>
            </w:pPr>
            <w:r w:rsidRPr="00811937">
              <w:rPr>
                <w:b/>
              </w:rPr>
              <w:t xml:space="preserve">Ф.И.О руководителя отряда СНТ </w:t>
            </w:r>
          </w:p>
          <w:p w:rsidR="00811937" w:rsidRPr="00811937" w:rsidRDefault="00811937" w:rsidP="00BD3FFF">
            <w:pPr>
              <w:ind w:left="127"/>
              <w:jc w:val="center"/>
              <w:rPr>
                <w:b/>
              </w:rPr>
            </w:pPr>
          </w:p>
        </w:tc>
      </w:tr>
      <w:tr w:rsidR="00811937" w:rsidRPr="00811937" w:rsidTr="00BD3FFF">
        <w:tc>
          <w:tcPr>
            <w:tcW w:w="1689" w:type="dxa"/>
          </w:tcPr>
          <w:p w:rsidR="00811937" w:rsidRPr="00811937" w:rsidRDefault="00811937" w:rsidP="00BD3FFF">
            <w:pPr>
              <w:ind w:left="540" w:right="357"/>
            </w:pPr>
            <w:r w:rsidRPr="00811937">
              <w:t>СОШ №40</w:t>
            </w:r>
          </w:p>
        </w:tc>
        <w:tc>
          <w:tcPr>
            <w:tcW w:w="1181" w:type="dxa"/>
          </w:tcPr>
          <w:p w:rsidR="00811937" w:rsidRPr="00811937" w:rsidRDefault="00811937" w:rsidP="00811937">
            <w:pPr>
              <w:ind w:right="357"/>
              <w:rPr>
                <w:lang w:val="tt-RU"/>
              </w:rPr>
            </w:pPr>
            <w:r w:rsidRPr="00811937">
              <w:t>7</w:t>
            </w:r>
            <w:r w:rsidRPr="00811937">
              <w:rPr>
                <w:lang w:val="tt-RU"/>
              </w:rPr>
              <w:t>а</w:t>
            </w:r>
          </w:p>
        </w:tc>
        <w:tc>
          <w:tcPr>
            <w:tcW w:w="2259" w:type="dxa"/>
          </w:tcPr>
          <w:p w:rsidR="00811937" w:rsidRPr="00811937" w:rsidRDefault="00811937" w:rsidP="00BD3FFF">
            <w:pPr>
              <w:ind w:left="540" w:right="357" w:firstLine="180"/>
            </w:pPr>
            <w:r w:rsidRPr="00811937">
              <w:t>Орленок</w:t>
            </w:r>
          </w:p>
        </w:tc>
        <w:tc>
          <w:tcPr>
            <w:tcW w:w="2153" w:type="dxa"/>
          </w:tcPr>
          <w:p w:rsidR="00811937" w:rsidRPr="00811937" w:rsidRDefault="00811937" w:rsidP="00BD3FFF">
            <w:pPr>
              <w:ind w:right="357"/>
              <w:rPr>
                <w:lang w:val="tt-RU"/>
              </w:rPr>
            </w:pPr>
            <w:r w:rsidRPr="00811937">
              <w:rPr>
                <w:lang w:val="tt-RU"/>
              </w:rPr>
              <w:t>Султанова Диляра</w:t>
            </w:r>
          </w:p>
        </w:tc>
        <w:tc>
          <w:tcPr>
            <w:tcW w:w="2029" w:type="dxa"/>
          </w:tcPr>
          <w:p w:rsidR="00811937" w:rsidRPr="00811937" w:rsidRDefault="00811937" w:rsidP="00BD3FFF">
            <w:pPr>
              <w:ind w:right="357"/>
            </w:pPr>
            <w:r w:rsidRPr="00811937">
              <w:t xml:space="preserve">Арсланова  Ляля </w:t>
            </w:r>
            <w:proofErr w:type="spellStart"/>
            <w:r w:rsidRPr="00811937">
              <w:t>Хакимовна</w:t>
            </w:r>
            <w:proofErr w:type="spellEnd"/>
          </w:p>
        </w:tc>
      </w:tr>
    </w:tbl>
    <w:p w:rsidR="00811937" w:rsidRPr="00811937" w:rsidRDefault="00811937" w:rsidP="00811937"/>
    <w:p w:rsidR="00811937" w:rsidRPr="00811937" w:rsidRDefault="00811937" w:rsidP="00811937"/>
    <w:p w:rsidR="00811937" w:rsidRPr="00811937" w:rsidRDefault="00811937" w:rsidP="00811937"/>
    <w:p w:rsidR="00811937" w:rsidRPr="00811937" w:rsidRDefault="00811937" w:rsidP="00811937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i/>
          <w:sz w:val="24"/>
          <w:szCs w:val="24"/>
          <w:lang w:val="tt-RU"/>
        </w:rPr>
      </w:pPr>
      <w:r w:rsidRPr="00811937">
        <w:rPr>
          <w:rStyle w:val="a3"/>
          <w:rFonts w:ascii="Times New Roman" w:hAnsi="Times New Roman" w:cs="Times New Roman"/>
          <w:i/>
          <w:sz w:val="24"/>
          <w:szCs w:val="24"/>
          <w:lang w:val="tt-RU"/>
        </w:rPr>
        <w:t>Тестовые вопросы и ответы на вопросы открытого типа:</w:t>
      </w:r>
    </w:p>
    <w:p w:rsidR="00811937" w:rsidRPr="00811937" w:rsidRDefault="00811937" w:rsidP="00811937">
      <w:pPr>
        <w:pStyle w:val="a4"/>
        <w:numPr>
          <w:ilvl w:val="0"/>
          <w:numId w:val="1"/>
        </w:numPr>
        <w:shd w:val="clear" w:color="auto" w:fill="FFFFFF"/>
        <w:ind w:right="537"/>
        <w:jc w:val="both"/>
        <w:rPr>
          <w:rStyle w:val="a3"/>
          <w:rFonts w:ascii="Times New Roman" w:hAnsi="Times New Roman" w:cs="Times New Roman"/>
          <w:i/>
          <w:color w:val="FF0000"/>
          <w:sz w:val="24"/>
          <w:szCs w:val="24"/>
          <w:lang w:val="tt-RU"/>
        </w:rPr>
      </w:pPr>
      <w:r w:rsidRPr="00811937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 xml:space="preserve">В одной из известных песен военных лет поется о скромном платочке, который падал с опущенных плеч. Какого он был цвета? </w:t>
      </w:r>
      <w:r w:rsidRPr="00811937">
        <w:rPr>
          <w:rStyle w:val="a3"/>
          <w:rFonts w:ascii="Times New Roman" w:hAnsi="Times New Roman" w:cs="Times New Roman"/>
          <w:i/>
          <w:color w:val="FF0000"/>
          <w:sz w:val="24"/>
          <w:szCs w:val="24"/>
          <w:lang w:val="tt-RU"/>
        </w:rPr>
        <w:t xml:space="preserve"> </w:t>
      </w:r>
      <w:r w:rsidRPr="00811937">
        <w:rPr>
          <w:rStyle w:val="a3"/>
          <w:rFonts w:ascii="Times New Roman" w:hAnsi="Times New Roman" w:cs="Times New Roman"/>
          <w:i/>
          <w:color w:val="FF0000"/>
          <w:sz w:val="24"/>
          <w:szCs w:val="24"/>
          <w:lang w:val="tt-RU"/>
        </w:rPr>
        <w:t xml:space="preserve"> </w:t>
      </w:r>
    </w:p>
    <w:p w:rsidR="00811937" w:rsidRPr="00811937" w:rsidRDefault="00811937" w:rsidP="00811937">
      <w:pPr>
        <w:pStyle w:val="a4"/>
        <w:shd w:val="clear" w:color="auto" w:fill="FFFFFF"/>
        <w:ind w:left="1536" w:right="537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Синего цвета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</w:t>
      </w:r>
    </w:p>
    <w:p w:rsidR="00811937" w:rsidRPr="00811937" w:rsidRDefault="00811937" w:rsidP="00811937">
      <w:pPr>
        <w:pStyle w:val="a4"/>
        <w:numPr>
          <w:ilvl w:val="0"/>
          <w:numId w:val="1"/>
        </w:numPr>
        <w:shd w:val="clear" w:color="auto" w:fill="FFFFFF"/>
        <w:ind w:right="537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11937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>Какая из песен названа так же, как и артиллерийское орудие, созданное в годы Великой Отечественной войны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?   </w:t>
      </w:r>
    </w:p>
    <w:p w:rsidR="00811937" w:rsidRPr="00811937" w:rsidRDefault="00811937" w:rsidP="00811937">
      <w:pPr>
        <w:pStyle w:val="a4"/>
        <w:shd w:val="clear" w:color="auto" w:fill="FFFFFF"/>
        <w:ind w:left="1536" w:right="537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В честь артиллерийского орудия песня названа “ 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Катюша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”.</w:t>
      </w:r>
    </w:p>
    <w:p w:rsidR="00811937" w:rsidRPr="00811937" w:rsidRDefault="00811937" w:rsidP="00811937">
      <w:pPr>
        <w:pStyle w:val="a4"/>
        <w:numPr>
          <w:ilvl w:val="0"/>
          <w:numId w:val="1"/>
        </w:numPr>
        <w:shd w:val="clear" w:color="auto" w:fill="FFFFFF"/>
        <w:ind w:right="537"/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</w:pPr>
      <w:r w:rsidRPr="00811937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 xml:space="preserve">Кому из наших земляков за годы Великой Отечественной войны дважды было присвоено звание Героя Советского Союза? </w:t>
      </w:r>
    </w:p>
    <w:p w:rsidR="00811937" w:rsidRPr="00811937" w:rsidRDefault="00811937" w:rsidP="00811937">
      <w:pPr>
        <w:pStyle w:val="a4"/>
        <w:shd w:val="clear" w:color="auto" w:fill="FFFFFF"/>
        <w:ind w:left="1536" w:right="537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Дважды Героя Советского Союза - 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Майор Гаврилов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:rsidR="00811937" w:rsidRPr="00811937" w:rsidRDefault="00811937" w:rsidP="00811937">
      <w:pPr>
        <w:pStyle w:val="a4"/>
        <w:numPr>
          <w:ilvl w:val="0"/>
          <w:numId w:val="1"/>
        </w:numPr>
        <w:shd w:val="clear" w:color="auto" w:fill="FFFFFF"/>
        <w:ind w:right="537"/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</w:pPr>
      <w:r w:rsidRPr="00811937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>Где в городе Набережные Челны установлены памятники 11 Героям Советского Союза – нашим землякам?</w:t>
      </w:r>
    </w:p>
    <w:p w:rsidR="00811937" w:rsidRPr="00811937" w:rsidRDefault="00811937" w:rsidP="00811937">
      <w:pPr>
        <w:pStyle w:val="a4"/>
        <w:shd w:val="clear" w:color="auto" w:fill="FFFFFF"/>
        <w:ind w:left="1536" w:right="537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Аллея Героев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находится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в парке Победы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</w:t>
      </w:r>
    </w:p>
    <w:p w:rsidR="00811937" w:rsidRPr="00811937" w:rsidRDefault="00811937" w:rsidP="00811937">
      <w:pPr>
        <w:pStyle w:val="a4"/>
        <w:shd w:val="clear" w:color="auto" w:fill="FFFFFF"/>
        <w:ind w:left="540" w:right="537" w:firstLine="360"/>
        <w:jc w:val="both"/>
        <w:rPr>
          <w:rStyle w:val="a3"/>
          <w:rFonts w:ascii="Verdana" w:hAnsi="Verdana"/>
          <w:color w:val="000080"/>
          <w:sz w:val="24"/>
          <w:szCs w:val="24"/>
          <w:shd w:val="clear" w:color="auto" w:fill="FFFFFF"/>
        </w:rPr>
      </w:pPr>
      <w:r w:rsidRPr="00811937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>5.</w:t>
      </w:r>
      <w:r w:rsidRPr="00811937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 xml:space="preserve"> </w:t>
      </w:r>
      <w:r w:rsidRPr="00811937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>Перечислите 12 городов-героев, прославившихся своей героической обороной во врем</w:t>
      </w:r>
      <w:bookmarkStart w:id="0" w:name="_GoBack"/>
      <w:bookmarkEnd w:id="0"/>
      <w:r w:rsidRPr="00811937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>я Великой Отечественной войны 1941—1945гг.</w:t>
      </w:r>
      <w:r w:rsidRPr="00811937">
        <w:rPr>
          <w:rStyle w:val="a3"/>
          <w:rFonts w:ascii="Verdana" w:hAnsi="Verdana"/>
          <w:color w:val="000080"/>
          <w:sz w:val="24"/>
          <w:szCs w:val="24"/>
          <w:shd w:val="clear" w:color="auto" w:fill="FFFFFF"/>
        </w:rPr>
        <w:t xml:space="preserve"> </w:t>
      </w:r>
    </w:p>
    <w:p w:rsidR="00811937" w:rsidRPr="00811937" w:rsidRDefault="00811937" w:rsidP="00811937">
      <w:pPr>
        <w:pStyle w:val="a4"/>
        <w:shd w:val="clear" w:color="auto" w:fill="FFFFFF"/>
        <w:ind w:left="540" w:right="537" w:firstLine="360"/>
        <w:jc w:val="both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  <w:proofErr w:type="gramStart"/>
      <w:r w:rsidRPr="00811937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Москва, Ленинград (ныне Санкт-Петербург), Новороссийск, Тула, Смоленск, Мурманск, Волгоград (бывший Сталинград), Одесса, Керчь, Севастополь, Киев, Минск, Брестская крепость-герой.</w:t>
      </w:r>
      <w:proofErr w:type="gramEnd"/>
    </w:p>
    <w:p w:rsidR="00811937" w:rsidRPr="00811937" w:rsidRDefault="00811937" w:rsidP="00811937">
      <w:pPr>
        <w:pStyle w:val="a4"/>
        <w:numPr>
          <w:ilvl w:val="0"/>
          <w:numId w:val="2"/>
        </w:numPr>
        <w:shd w:val="clear" w:color="auto" w:fill="FFFFFF"/>
        <w:ind w:right="537"/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</w:pPr>
      <w:r w:rsidRPr="00811937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 xml:space="preserve">Решите ребус, в котором зашифрована пословица о победе: </w:t>
      </w:r>
    </w:p>
    <w:p w:rsidR="00811937" w:rsidRPr="00811937" w:rsidRDefault="00811937" w:rsidP="00811937">
      <w:pPr>
        <w:pStyle w:val="a4"/>
        <w:shd w:val="clear" w:color="auto" w:fill="FFFFFF"/>
        <w:ind w:left="1260" w:right="537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В ребусе 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зашифрована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пословица: </w:t>
      </w:r>
      <w:r w:rsidRPr="0081193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Победа любит старание</w:t>
      </w:r>
    </w:p>
    <w:p w:rsidR="00EC55D6" w:rsidRPr="00811937" w:rsidRDefault="00EC55D6">
      <w:pPr>
        <w:rPr>
          <w:lang w:val="tt-RU"/>
        </w:rPr>
      </w:pPr>
    </w:p>
    <w:sectPr w:rsidR="00EC55D6" w:rsidRPr="00811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1916"/>
    <w:multiLevelType w:val="hybridMultilevel"/>
    <w:tmpl w:val="DB62C102"/>
    <w:lvl w:ilvl="0" w:tplc="562C5A26">
      <w:start w:val="1"/>
      <w:numFmt w:val="decimal"/>
      <w:lvlText w:val="%1."/>
      <w:lvlJc w:val="left"/>
      <w:pPr>
        <w:ind w:left="1536" w:hanging="636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53422A2"/>
    <w:multiLevelType w:val="hybridMultilevel"/>
    <w:tmpl w:val="F350CA34"/>
    <w:lvl w:ilvl="0" w:tplc="C5D4F080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C5"/>
    <w:rsid w:val="007734C5"/>
    <w:rsid w:val="00811937"/>
    <w:rsid w:val="00EC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9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11937"/>
    <w:rPr>
      <w:b/>
      <w:bCs/>
    </w:rPr>
  </w:style>
  <w:style w:type="paragraph" w:styleId="a4">
    <w:name w:val="Normal (Web)"/>
    <w:basedOn w:val="a"/>
    <w:uiPriority w:val="99"/>
    <w:rsid w:val="00811937"/>
    <w:pPr>
      <w:spacing w:before="280" w:after="280"/>
    </w:pPr>
    <w:rPr>
      <w:rFonts w:ascii="Arial" w:hAnsi="Arial" w:cs="Arial"/>
      <w:sz w:val="20"/>
      <w:szCs w:val="20"/>
    </w:rPr>
  </w:style>
  <w:style w:type="character" w:styleId="a5">
    <w:name w:val="Emphasis"/>
    <w:qFormat/>
    <w:rsid w:val="0081193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9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11937"/>
    <w:rPr>
      <w:b/>
      <w:bCs/>
    </w:rPr>
  </w:style>
  <w:style w:type="paragraph" w:styleId="a4">
    <w:name w:val="Normal (Web)"/>
    <w:basedOn w:val="a"/>
    <w:uiPriority w:val="99"/>
    <w:rsid w:val="00811937"/>
    <w:pPr>
      <w:spacing w:before="280" w:after="280"/>
    </w:pPr>
    <w:rPr>
      <w:rFonts w:ascii="Arial" w:hAnsi="Arial" w:cs="Arial"/>
      <w:sz w:val="20"/>
      <w:szCs w:val="20"/>
    </w:rPr>
  </w:style>
  <w:style w:type="character" w:styleId="a5">
    <w:name w:val="Emphasis"/>
    <w:qFormat/>
    <w:rsid w:val="008119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2020-04-17T09:00:00Z</dcterms:created>
  <dcterms:modified xsi:type="dcterms:W3CDTF">2020-04-17T09:09:00Z</dcterms:modified>
</cp:coreProperties>
</file>